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18759" w14:textId="77777777" w:rsidR="00B85799" w:rsidRDefault="00B85799" w:rsidP="006B74C0">
      <w:pPr>
        <w:spacing w:after="0" w:line="240" w:lineRule="auto"/>
        <w:jc w:val="center"/>
        <w:rPr>
          <w:b/>
          <w:caps/>
          <w:sz w:val="28"/>
        </w:rPr>
      </w:pPr>
      <w:r w:rsidRPr="00F729A5">
        <w:rPr>
          <w:b/>
          <w:caps/>
          <w:sz w:val="28"/>
        </w:rPr>
        <w:t>Informace o zpracování osobních údajů</w:t>
      </w:r>
    </w:p>
    <w:p w14:paraId="15AE8BAD" w14:textId="74F014EB" w:rsidR="00C53BDD" w:rsidRPr="00C53BDD" w:rsidRDefault="00C53BDD" w:rsidP="006B74C0">
      <w:pPr>
        <w:spacing w:after="360" w:line="240" w:lineRule="auto"/>
        <w:jc w:val="center"/>
        <w:rPr>
          <w:sz w:val="20"/>
        </w:rPr>
      </w:pPr>
      <w:r w:rsidRPr="00C53BDD">
        <w:rPr>
          <w:sz w:val="20"/>
        </w:rPr>
        <w:t xml:space="preserve">(verze účinná od </w:t>
      </w:r>
      <w:r w:rsidR="0047543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1"/>
            </w:textInput>
          </w:ffData>
        </w:fldChar>
      </w:r>
      <w:r w:rsidR="00475434">
        <w:rPr>
          <w:b/>
          <w:bCs/>
          <w:sz w:val="20"/>
          <w:szCs w:val="20"/>
        </w:rPr>
        <w:instrText xml:space="preserve"> FORMTEXT </w:instrText>
      </w:r>
      <w:r w:rsidR="00475434">
        <w:rPr>
          <w:b/>
          <w:bCs/>
          <w:sz w:val="20"/>
          <w:szCs w:val="20"/>
        </w:rPr>
      </w:r>
      <w:r w:rsidR="00475434">
        <w:rPr>
          <w:b/>
          <w:bCs/>
          <w:sz w:val="20"/>
          <w:szCs w:val="20"/>
        </w:rPr>
        <w:fldChar w:fldCharType="separate"/>
      </w:r>
      <w:r w:rsidR="00475434">
        <w:rPr>
          <w:b/>
          <w:bCs/>
          <w:noProof/>
          <w:sz w:val="20"/>
          <w:szCs w:val="20"/>
        </w:rPr>
        <w:t>01</w:t>
      </w:r>
      <w:r w:rsidR="00475434">
        <w:rPr>
          <w:b/>
          <w:bCs/>
          <w:sz w:val="20"/>
          <w:szCs w:val="20"/>
        </w:rPr>
        <w:fldChar w:fldCharType="end"/>
      </w:r>
      <w:r w:rsidRPr="00C53BDD">
        <w:rPr>
          <w:sz w:val="20"/>
        </w:rPr>
        <w:t>.</w:t>
      </w:r>
      <w:r>
        <w:rPr>
          <w:sz w:val="20"/>
        </w:rPr>
        <w:t xml:space="preserve"> </w:t>
      </w:r>
      <w:r w:rsidR="00475434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475434">
        <w:rPr>
          <w:b/>
          <w:bCs/>
          <w:sz w:val="20"/>
          <w:szCs w:val="20"/>
        </w:rPr>
        <w:instrText xml:space="preserve"> FORMTEXT </w:instrText>
      </w:r>
      <w:r w:rsidR="00475434">
        <w:rPr>
          <w:b/>
          <w:bCs/>
          <w:sz w:val="20"/>
          <w:szCs w:val="20"/>
        </w:rPr>
      </w:r>
      <w:r w:rsidR="00475434">
        <w:rPr>
          <w:b/>
          <w:bCs/>
          <w:sz w:val="20"/>
          <w:szCs w:val="20"/>
        </w:rPr>
        <w:fldChar w:fldCharType="separate"/>
      </w:r>
      <w:r w:rsidR="00475434">
        <w:rPr>
          <w:b/>
          <w:bCs/>
          <w:noProof/>
          <w:sz w:val="20"/>
          <w:szCs w:val="20"/>
        </w:rPr>
        <w:t>11</w:t>
      </w:r>
      <w:r w:rsidR="00475434">
        <w:rPr>
          <w:b/>
          <w:bCs/>
          <w:sz w:val="20"/>
          <w:szCs w:val="20"/>
        </w:rPr>
        <w:fldChar w:fldCharType="end"/>
      </w:r>
      <w:r w:rsidRPr="00C53BDD">
        <w:rPr>
          <w:sz w:val="20"/>
        </w:rPr>
        <w:t>.</w:t>
      </w:r>
      <w:r>
        <w:rPr>
          <w:sz w:val="20"/>
        </w:rPr>
        <w:t xml:space="preserve"> </w:t>
      </w:r>
      <w:r w:rsidRPr="00C53BDD">
        <w:rPr>
          <w:sz w:val="20"/>
        </w:rPr>
        <w:t>2023)</w:t>
      </w:r>
    </w:p>
    <w:p w14:paraId="71C05E4A" w14:textId="4D08AB18" w:rsidR="00B85799" w:rsidRPr="00C013E6" w:rsidRDefault="00B85799" w:rsidP="006B74C0">
      <w:pPr>
        <w:spacing w:after="120" w:line="240" w:lineRule="auto"/>
        <w:jc w:val="both"/>
        <w:rPr>
          <w:sz w:val="20"/>
          <w:szCs w:val="20"/>
        </w:rPr>
      </w:pPr>
      <w:r w:rsidRPr="00C013E6">
        <w:rPr>
          <w:sz w:val="20"/>
          <w:szCs w:val="20"/>
        </w:rPr>
        <w:t>Vážen</w:t>
      </w:r>
      <w:r w:rsidR="00FD6C49">
        <w:rPr>
          <w:sz w:val="20"/>
          <w:szCs w:val="20"/>
        </w:rPr>
        <w:t>á</w:t>
      </w:r>
      <w:r w:rsidRPr="00C013E6">
        <w:rPr>
          <w:sz w:val="20"/>
          <w:szCs w:val="20"/>
        </w:rPr>
        <w:t xml:space="preserve"> </w:t>
      </w:r>
      <w:r w:rsidR="00FD6C49">
        <w:rPr>
          <w:sz w:val="20"/>
          <w:szCs w:val="20"/>
        </w:rPr>
        <w:t>paní, vážený pane</w:t>
      </w:r>
      <w:r w:rsidRPr="00C013E6">
        <w:rPr>
          <w:sz w:val="20"/>
          <w:szCs w:val="20"/>
        </w:rPr>
        <w:t>,</w:t>
      </w:r>
    </w:p>
    <w:p w14:paraId="7957989A" w14:textId="61E82728" w:rsidR="00B85799" w:rsidRPr="00334317" w:rsidRDefault="00B85799" w:rsidP="006B74C0">
      <w:pPr>
        <w:spacing w:after="120" w:line="240" w:lineRule="auto"/>
        <w:jc w:val="both"/>
        <w:rPr>
          <w:sz w:val="20"/>
          <w:szCs w:val="20"/>
        </w:rPr>
      </w:pPr>
      <w:r w:rsidRPr="00334317">
        <w:rPr>
          <w:sz w:val="20"/>
          <w:szCs w:val="20"/>
        </w:rPr>
        <w:t xml:space="preserve">tímto Vám v souladu s čl. 13 </w:t>
      </w:r>
      <w:r w:rsidR="007E68D5">
        <w:rPr>
          <w:sz w:val="20"/>
          <w:szCs w:val="20"/>
        </w:rPr>
        <w:t xml:space="preserve">a 14 </w:t>
      </w:r>
      <w:r w:rsidRPr="00334317">
        <w:rPr>
          <w:sz w:val="20"/>
          <w:szCs w:val="20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 – dále také jen „</w:t>
      </w:r>
      <w:r w:rsidRPr="007E68D5">
        <w:rPr>
          <w:b/>
          <w:bCs/>
          <w:sz w:val="20"/>
          <w:szCs w:val="20"/>
        </w:rPr>
        <w:t>Nařízení GDPR</w:t>
      </w:r>
      <w:r w:rsidRPr="00334317">
        <w:rPr>
          <w:sz w:val="20"/>
          <w:szCs w:val="20"/>
        </w:rPr>
        <w:t>“) poskytujeme informace vztahující se ke zpracování Vašich osobních údajů</w:t>
      </w:r>
      <w:r w:rsidR="007E68D5">
        <w:rPr>
          <w:sz w:val="20"/>
          <w:szCs w:val="20"/>
        </w:rPr>
        <w:t xml:space="preserve"> jako uchazeče o zaměstnání v naší společnosti.</w:t>
      </w:r>
    </w:p>
    <w:p w14:paraId="297AB2B2" w14:textId="77777777" w:rsidR="00B85799" w:rsidRPr="00334317" w:rsidRDefault="00B85799" w:rsidP="006B74C0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  <w:u w:val="single"/>
        </w:rPr>
        <w:t>Správce osobních údajů</w:t>
      </w:r>
    </w:p>
    <w:p w14:paraId="27954120" w14:textId="1AD5C430" w:rsidR="00681AD0" w:rsidRDefault="00B8579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681AD0">
        <w:rPr>
          <w:sz w:val="20"/>
          <w:szCs w:val="20"/>
        </w:rPr>
        <w:t xml:space="preserve">Správcem </w:t>
      </w:r>
      <w:r w:rsidR="007E68D5" w:rsidRPr="00681AD0">
        <w:rPr>
          <w:sz w:val="20"/>
          <w:szCs w:val="20"/>
        </w:rPr>
        <w:t>Vašich o</w:t>
      </w:r>
      <w:r w:rsidRPr="00681AD0">
        <w:rPr>
          <w:sz w:val="20"/>
          <w:szCs w:val="20"/>
        </w:rPr>
        <w:t xml:space="preserve">sobních údajů je společnost </w:t>
      </w:r>
      <w:r w:rsidR="007E68D5" w:rsidRPr="00681AD0">
        <w:rPr>
          <w:b/>
          <w:noProof/>
          <w:sz w:val="20"/>
          <w:szCs w:val="20"/>
          <w:shd w:val="clear" w:color="auto" w:fill="FFFFFF" w:themeFill="background1"/>
        </w:rPr>
        <w:t>Amber Plasma</w:t>
      </w:r>
      <w:r w:rsidRPr="00681AD0">
        <w:rPr>
          <w:b/>
          <w:noProof/>
          <w:sz w:val="20"/>
          <w:szCs w:val="20"/>
          <w:shd w:val="clear" w:color="auto" w:fill="FFFFFF" w:themeFill="background1"/>
        </w:rPr>
        <w:t xml:space="preserve"> a.s.</w:t>
      </w:r>
      <w:r w:rsidRPr="00681AD0">
        <w:rPr>
          <w:bCs/>
          <w:sz w:val="20"/>
          <w:szCs w:val="20"/>
          <w:shd w:val="clear" w:color="auto" w:fill="FFFFFF" w:themeFill="background1"/>
        </w:rPr>
        <w:t xml:space="preserve">, </w:t>
      </w:r>
      <w:r w:rsidR="007E68D5" w:rsidRPr="00681AD0">
        <w:rPr>
          <w:bCs/>
          <w:sz w:val="20"/>
          <w:szCs w:val="20"/>
          <w:shd w:val="clear" w:color="auto" w:fill="FFFFFF" w:themeFill="background1"/>
        </w:rPr>
        <w:t xml:space="preserve">sídlem </w:t>
      </w:r>
      <w:r w:rsidR="007E68D5" w:rsidRPr="00681AD0">
        <w:rPr>
          <w:bCs/>
          <w:noProof/>
          <w:sz w:val="20"/>
          <w:szCs w:val="20"/>
          <w:shd w:val="clear" w:color="auto" w:fill="FFFFFF" w:themeFill="background1"/>
        </w:rPr>
        <w:t xml:space="preserve">V </w:t>
      </w:r>
      <w:r w:rsidR="00D624F3">
        <w:rPr>
          <w:bCs/>
          <w:noProof/>
          <w:sz w:val="20"/>
          <w:szCs w:val="20"/>
          <w:shd w:val="clear" w:color="auto" w:fill="FFFFFF" w:themeFill="background1"/>
        </w:rPr>
        <w:t>H</w:t>
      </w:r>
      <w:r w:rsidR="007E68D5" w:rsidRPr="00681AD0">
        <w:rPr>
          <w:bCs/>
          <w:noProof/>
          <w:sz w:val="20"/>
          <w:szCs w:val="20"/>
          <w:shd w:val="clear" w:color="auto" w:fill="FFFFFF" w:themeFill="background1"/>
        </w:rPr>
        <w:t>ůrkách 2145/1, Stodůlky, 158 00 Praha 5</w:t>
      </w:r>
      <w:r w:rsidRPr="00681AD0">
        <w:rPr>
          <w:bCs/>
          <w:sz w:val="20"/>
          <w:szCs w:val="20"/>
          <w:shd w:val="clear" w:color="auto" w:fill="FFFFFF" w:themeFill="background1"/>
        </w:rPr>
        <w:t xml:space="preserve">, </w:t>
      </w:r>
      <w:r w:rsidR="007E68D5" w:rsidRPr="00681AD0">
        <w:rPr>
          <w:bCs/>
          <w:sz w:val="20"/>
          <w:szCs w:val="20"/>
          <w:shd w:val="clear" w:color="auto" w:fill="FFFFFF" w:themeFill="background1"/>
        </w:rPr>
        <w:t xml:space="preserve">Česká republika, </w:t>
      </w:r>
      <w:r w:rsidRPr="00681AD0">
        <w:rPr>
          <w:bCs/>
          <w:sz w:val="20"/>
          <w:szCs w:val="20"/>
          <w:shd w:val="clear" w:color="auto" w:fill="FFFFFF" w:themeFill="background1"/>
        </w:rPr>
        <w:t>IČ</w:t>
      </w:r>
      <w:r w:rsidR="008229EA">
        <w:rPr>
          <w:bCs/>
          <w:sz w:val="20"/>
          <w:szCs w:val="20"/>
          <w:shd w:val="clear" w:color="auto" w:fill="FFFFFF" w:themeFill="background1"/>
        </w:rPr>
        <w:t>O</w:t>
      </w:r>
      <w:r w:rsidRPr="00681AD0">
        <w:rPr>
          <w:bCs/>
          <w:sz w:val="20"/>
          <w:szCs w:val="20"/>
          <w:shd w:val="clear" w:color="auto" w:fill="FFFFFF" w:themeFill="background1"/>
        </w:rPr>
        <w:t xml:space="preserve">: </w:t>
      </w:r>
      <w:r w:rsidR="007E68D5" w:rsidRPr="00681AD0">
        <w:rPr>
          <w:bCs/>
          <w:sz w:val="20"/>
          <w:szCs w:val="20"/>
          <w:shd w:val="clear" w:color="auto" w:fill="FFFFFF" w:themeFill="background1"/>
        </w:rPr>
        <w:t>278 29 049, zapsaná v obchodním rejstříku vedeném Městským soudem v Praze pod sp. zn. B 14786</w:t>
      </w:r>
      <w:r w:rsidRPr="00681AD0">
        <w:rPr>
          <w:sz w:val="20"/>
          <w:szCs w:val="20"/>
        </w:rPr>
        <w:t xml:space="preserve"> (dále jen „</w:t>
      </w:r>
      <w:r w:rsidRPr="00681AD0">
        <w:rPr>
          <w:b/>
          <w:bCs/>
          <w:sz w:val="20"/>
          <w:szCs w:val="20"/>
        </w:rPr>
        <w:t>Správce</w:t>
      </w:r>
      <w:r w:rsidRPr="00681AD0">
        <w:rPr>
          <w:sz w:val="20"/>
          <w:szCs w:val="20"/>
        </w:rPr>
        <w:t>“)</w:t>
      </w:r>
      <w:r w:rsidR="007E68D5" w:rsidRPr="00681AD0">
        <w:rPr>
          <w:sz w:val="20"/>
          <w:szCs w:val="20"/>
        </w:rPr>
        <w:t>.</w:t>
      </w:r>
    </w:p>
    <w:p w14:paraId="0AB63C0B" w14:textId="3902481D" w:rsidR="00681AD0" w:rsidRPr="00681AD0" w:rsidRDefault="007E68D5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681AD0">
        <w:rPr>
          <w:sz w:val="20"/>
          <w:szCs w:val="20"/>
        </w:rPr>
        <w:t>Správce</w:t>
      </w:r>
      <w:r w:rsidR="00B85799" w:rsidRPr="00681AD0">
        <w:rPr>
          <w:sz w:val="20"/>
          <w:szCs w:val="20"/>
        </w:rPr>
        <w:t xml:space="preserve"> lze kontaktovat</w:t>
      </w:r>
      <w:r w:rsidR="00681AD0" w:rsidRPr="00681AD0">
        <w:rPr>
          <w:sz w:val="20"/>
          <w:szCs w:val="20"/>
        </w:rPr>
        <w:t xml:space="preserve"> následujícími způsoby:</w:t>
      </w:r>
    </w:p>
    <w:p w14:paraId="17732B32" w14:textId="2455B506" w:rsidR="00681AD0" w:rsidRPr="00681AD0" w:rsidRDefault="00681AD0" w:rsidP="006B74C0">
      <w:pPr>
        <w:pStyle w:val="Odstavecseseznamem"/>
        <w:numPr>
          <w:ilvl w:val="0"/>
          <w:numId w:val="4"/>
        </w:numPr>
        <w:spacing w:after="120" w:line="240" w:lineRule="auto"/>
        <w:ind w:left="1134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elektronickou poštou zaslanou na</w:t>
      </w:r>
      <w:r w:rsidR="00B85799" w:rsidRPr="007E68D5">
        <w:rPr>
          <w:sz w:val="20"/>
          <w:szCs w:val="20"/>
        </w:rPr>
        <w:t xml:space="preserve"> e-mailov</w:t>
      </w:r>
      <w:r>
        <w:rPr>
          <w:sz w:val="20"/>
          <w:szCs w:val="20"/>
        </w:rPr>
        <w:t>ou</w:t>
      </w:r>
      <w:r w:rsidR="00B85799" w:rsidRPr="007E68D5">
        <w:rPr>
          <w:sz w:val="20"/>
          <w:szCs w:val="20"/>
        </w:rPr>
        <w:t xml:space="preserve"> adres</w:t>
      </w:r>
      <w:r>
        <w:rPr>
          <w:sz w:val="20"/>
          <w:szCs w:val="20"/>
        </w:rPr>
        <w:t>u</w:t>
      </w:r>
      <w:r w:rsidR="00B85799" w:rsidRPr="007E68D5">
        <w:rPr>
          <w:sz w:val="20"/>
          <w:szCs w:val="20"/>
        </w:rPr>
        <w:t xml:space="preserve"> </w:t>
      </w:r>
      <w:r w:rsidR="00D624F3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nfo@amberplasma.com"/>
            </w:textInput>
          </w:ffData>
        </w:fldChar>
      </w:r>
      <w:r w:rsidR="00D624F3">
        <w:rPr>
          <w:b/>
          <w:bCs/>
          <w:sz w:val="20"/>
          <w:szCs w:val="20"/>
        </w:rPr>
        <w:instrText xml:space="preserve"> FORMTEXT </w:instrText>
      </w:r>
      <w:r w:rsidR="00D624F3">
        <w:rPr>
          <w:b/>
          <w:bCs/>
          <w:sz w:val="20"/>
          <w:szCs w:val="20"/>
        </w:rPr>
      </w:r>
      <w:r w:rsidR="00D624F3">
        <w:rPr>
          <w:b/>
          <w:bCs/>
          <w:sz w:val="20"/>
          <w:szCs w:val="20"/>
        </w:rPr>
        <w:fldChar w:fldCharType="separate"/>
      </w:r>
      <w:r w:rsidR="00D624F3">
        <w:rPr>
          <w:b/>
          <w:bCs/>
          <w:noProof/>
          <w:sz w:val="20"/>
          <w:szCs w:val="20"/>
        </w:rPr>
        <w:t>info@amberplasma.com</w:t>
      </w:r>
      <w:r w:rsidR="00D624F3">
        <w:rPr>
          <w:b/>
          <w:bCs/>
          <w:sz w:val="20"/>
          <w:szCs w:val="20"/>
        </w:rPr>
        <w:fldChar w:fldCharType="end"/>
      </w:r>
      <w:r w:rsidRPr="00E36E0E">
        <w:rPr>
          <w:bCs/>
          <w:sz w:val="20"/>
          <w:szCs w:val="20"/>
        </w:rPr>
        <w:t>,</w:t>
      </w:r>
    </w:p>
    <w:p w14:paraId="3E269040" w14:textId="41669557" w:rsidR="00681AD0" w:rsidRPr="00681AD0" w:rsidRDefault="00681AD0" w:rsidP="006B74C0">
      <w:pPr>
        <w:pStyle w:val="Odstavecseseznamem"/>
        <w:numPr>
          <w:ilvl w:val="0"/>
          <w:numId w:val="4"/>
        </w:numPr>
        <w:spacing w:after="120" w:line="240" w:lineRule="auto"/>
        <w:ind w:left="1134" w:hanging="567"/>
        <w:contextualSpacing w:val="0"/>
        <w:jc w:val="both"/>
        <w:rPr>
          <w:sz w:val="20"/>
          <w:szCs w:val="20"/>
        </w:rPr>
      </w:pPr>
      <w:r w:rsidRPr="00681AD0">
        <w:rPr>
          <w:bCs/>
          <w:sz w:val="20"/>
          <w:szCs w:val="20"/>
        </w:rPr>
        <w:t xml:space="preserve">telefonicky na </w:t>
      </w:r>
      <w:r w:rsidR="00B85799" w:rsidRPr="00681AD0">
        <w:rPr>
          <w:bCs/>
          <w:sz w:val="20"/>
          <w:szCs w:val="20"/>
        </w:rPr>
        <w:t>telefonním</w:t>
      </w:r>
      <w:r w:rsidR="00B85799" w:rsidRPr="007E68D5">
        <w:rPr>
          <w:sz w:val="20"/>
          <w:szCs w:val="20"/>
        </w:rPr>
        <w:t xml:space="preserve"> čísle </w:t>
      </w:r>
      <w:r w:rsidR="00D624F3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800 606 806"/>
            </w:textInput>
          </w:ffData>
        </w:fldChar>
      </w:r>
      <w:r w:rsidR="00D624F3">
        <w:rPr>
          <w:b/>
          <w:bCs/>
          <w:sz w:val="20"/>
          <w:szCs w:val="20"/>
        </w:rPr>
        <w:instrText xml:space="preserve"> FORMTEXT </w:instrText>
      </w:r>
      <w:r w:rsidR="00D624F3">
        <w:rPr>
          <w:b/>
          <w:bCs/>
          <w:sz w:val="20"/>
          <w:szCs w:val="20"/>
        </w:rPr>
      </w:r>
      <w:r w:rsidR="00D624F3">
        <w:rPr>
          <w:b/>
          <w:bCs/>
          <w:sz w:val="20"/>
          <w:szCs w:val="20"/>
        </w:rPr>
        <w:fldChar w:fldCharType="separate"/>
      </w:r>
      <w:r w:rsidR="00D624F3">
        <w:rPr>
          <w:b/>
          <w:bCs/>
          <w:noProof/>
          <w:sz w:val="20"/>
          <w:szCs w:val="20"/>
        </w:rPr>
        <w:t>800 606 806</w:t>
      </w:r>
      <w:r w:rsidR="00D624F3">
        <w:rPr>
          <w:b/>
          <w:bCs/>
          <w:sz w:val="20"/>
          <w:szCs w:val="20"/>
        </w:rPr>
        <w:fldChar w:fldCharType="end"/>
      </w:r>
      <w:r w:rsidRPr="00E36E0E">
        <w:rPr>
          <w:sz w:val="20"/>
          <w:szCs w:val="20"/>
        </w:rPr>
        <w:t>,</w:t>
      </w:r>
    </w:p>
    <w:p w14:paraId="45C47439" w14:textId="51367CF9" w:rsidR="00B85799" w:rsidRDefault="00681AD0" w:rsidP="006B74C0">
      <w:pPr>
        <w:pStyle w:val="Odstavecseseznamem"/>
        <w:numPr>
          <w:ilvl w:val="0"/>
          <w:numId w:val="4"/>
        </w:numPr>
        <w:spacing w:after="120" w:line="240" w:lineRule="auto"/>
        <w:ind w:left="1134" w:hanging="567"/>
        <w:contextualSpacing w:val="0"/>
        <w:jc w:val="both"/>
        <w:rPr>
          <w:sz w:val="20"/>
          <w:szCs w:val="20"/>
        </w:rPr>
      </w:pPr>
      <w:r w:rsidRPr="00681AD0">
        <w:rPr>
          <w:sz w:val="20"/>
          <w:szCs w:val="20"/>
        </w:rPr>
        <w:t>pošt</w:t>
      </w:r>
      <w:r>
        <w:rPr>
          <w:sz w:val="20"/>
          <w:szCs w:val="20"/>
        </w:rPr>
        <w:t>o</w:t>
      </w:r>
      <w:r w:rsidRPr="00681AD0">
        <w:rPr>
          <w:sz w:val="20"/>
          <w:szCs w:val="20"/>
        </w:rPr>
        <w:t xml:space="preserve">u zaslanou na adresu </w:t>
      </w:r>
      <w:r w:rsidR="00E36E0E" w:rsidRPr="00E36E0E">
        <w:rPr>
          <w:b/>
          <w:bCs/>
          <w:sz w:val="20"/>
          <w:szCs w:val="20"/>
        </w:rPr>
        <w:t>Amber Plasma, a.s.,</w:t>
      </w:r>
      <w:r w:rsidR="00E36E0E">
        <w:rPr>
          <w:sz w:val="20"/>
          <w:szCs w:val="20"/>
        </w:rPr>
        <w:t xml:space="preserve"> </w:t>
      </w:r>
      <w:r w:rsidRPr="00681AD0">
        <w:rPr>
          <w:b/>
          <w:noProof/>
          <w:sz w:val="20"/>
          <w:szCs w:val="20"/>
          <w:shd w:val="clear" w:color="auto" w:fill="FFFFFF" w:themeFill="background1"/>
        </w:rPr>
        <w:t xml:space="preserve">V </w:t>
      </w:r>
      <w:r w:rsidR="00D624F3">
        <w:rPr>
          <w:b/>
          <w:noProof/>
          <w:sz w:val="20"/>
          <w:szCs w:val="20"/>
          <w:shd w:val="clear" w:color="auto" w:fill="FFFFFF" w:themeFill="background1"/>
        </w:rPr>
        <w:t>H</w:t>
      </w:r>
      <w:r w:rsidRPr="00681AD0">
        <w:rPr>
          <w:b/>
          <w:noProof/>
          <w:sz w:val="20"/>
          <w:szCs w:val="20"/>
          <w:shd w:val="clear" w:color="auto" w:fill="FFFFFF" w:themeFill="background1"/>
        </w:rPr>
        <w:t>ůrkách 2145/1, Stodůlky, 158 00 Praha 5</w:t>
      </w:r>
      <w:r w:rsidRPr="00681AD0">
        <w:rPr>
          <w:b/>
          <w:sz w:val="20"/>
          <w:szCs w:val="20"/>
          <w:shd w:val="clear" w:color="auto" w:fill="FFFFFF" w:themeFill="background1"/>
        </w:rPr>
        <w:t>, Česká republika</w:t>
      </w:r>
      <w:r w:rsidR="00C53BDD">
        <w:rPr>
          <w:sz w:val="20"/>
          <w:szCs w:val="20"/>
        </w:rPr>
        <w:t xml:space="preserve"> nebo</w:t>
      </w:r>
    </w:p>
    <w:p w14:paraId="46CF738D" w14:textId="5632CB93" w:rsidR="00681AD0" w:rsidRPr="00681AD0" w:rsidRDefault="00681AD0" w:rsidP="006B74C0">
      <w:pPr>
        <w:pStyle w:val="Odstavecseseznamem"/>
        <w:numPr>
          <w:ilvl w:val="0"/>
          <w:numId w:val="4"/>
        </w:numPr>
        <w:spacing w:after="120" w:line="240" w:lineRule="auto"/>
        <w:ind w:left="1134" w:hanging="567"/>
        <w:contextualSpacing w:val="0"/>
        <w:jc w:val="both"/>
        <w:rPr>
          <w:sz w:val="20"/>
          <w:szCs w:val="20"/>
        </w:rPr>
      </w:pPr>
      <w:r w:rsidRPr="00681AD0">
        <w:rPr>
          <w:sz w:val="20"/>
          <w:szCs w:val="20"/>
        </w:rPr>
        <w:t xml:space="preserve">zprávou </w:t>
      </w:r>
      <w:r w:rsidR="00C53BDD">
        <w:rPr>
          <w:sz w:val="20"/>
          <w:szCs w:val="20"/>
        </w:rPr>
        <w:t xml:space="preserve">zaslanou </w:t>
      </w:r>
      <w:r w:rsidRPr="00681AD0">
        <w:rPr>
          <w:sz w:val="20"/>
          <w:szCs w:val="20"/>
        </w:rPr>
        <w:t>do datové schránky Správce s identifikátorem datové schránky</w:t>
      </w:r>
      <w:r>
        <w:rPr>
          <w:sz w:val="20"/>
          <w:szCs w:val="20"/>
        </w:rPr>
        <w:t xml:space="preserve"> </w:t>
      </w:r>
      <w:r w:rsidRPr="00681AD0">
        <w:rPr>
          <w:b/>
          <w:bCs/>
          <w:sz w:val="20"/>
          <w:szCs w:val="20"/>
        </w:rPr>
        <w:t>mq3eccu</w:t>
      </w:r>
      <w:r>
        <w:rPr>
          <w:sz w:val="20"/>
          <w:szCs w:val="20"/>
        </w:rPr>
        <w:t>.</w:t>
      </w:r>
    </w:p>
    <w:p w14:paraId="0C92C273" w14:textId="29F938E3" w:rsidR="007E68D5" w:rsidRPr="00681AD0" w:rsidRDefault="007E68D5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681AD0">
        <w:rPr>
          <w:sz w:val="20"/>
          <w:szCs w:val="20"/>
        </w:rPr>
        <w:t>Správce jmenoval pověřence pro ochranu osobních údajů.</w:t>
      </w:r>
      <w:r w:rsidR="00E36E0E">
        <w:rPr>
          <w:sz w:val="20"/>
          <w:szCs w:val="20"/>
        </w:rPr>
        <w:t xml:space="preserve"> Je jím paní </w:t>
      </w:r>
      <w:r w:rsidR="00E36E0E" w:rsidRPr="00E36E0E">
        <w:rPr>
          <w:b/>
          <w:bCs/>
          <w:sz w:val="20"/>
          <w:szCs w:val="20"/>
        </w:rPr>
        <w:t>Ivana Lhotková</w:t>
      </w:r>
      <w:r w:rsidR="00E36E0E">
        <w:rPr>
          <w:sz w:val="20"/>
          <w:szCs w:val="20"/>
        </w:rPr>
        <w:t xml:space="preserve">, na kterou se můžete obrátit elektronickou poštou na </w:t>
      </w:r>
      <w:r w:rsidR="00E36E0E" w:rsidRPr="007E68D5">
        <w:rPr>
          <w:sz w:val="20"/>
          <w:szCs w:val="20"/>
        </w:rPr>
        <w:t>e-mailov</w:t>
      </w:r>
      <w:r w:rsidR="00E36E0E">
        <w:rPr>
          <w:sz w:val="20"/>
          <w:szCs w:val="20"/>
        </w:rPr>
        <w:t>ou</w:t>
      </w:r>
      <w:r w:rsidR="00E36E0E" w:rsidRPr="007E68D5">
        <w:rPr>
          <w:sz w:val="20"/>
          <w:szCs w:val="20"/>
        </w:rPr>
        <w:t xml:space="preserve"> adres</w:t>
      </w:r>
      <w:r w:rsidR="00E36E0E">
        <w:rPr>
          <w:sz w:val="20"/>
          <w:szCs w:val="20"/>
        </w:rPr>
        <w:t>u</w:t>
      </w:r>
      <w:r w:rsidR="00E36E0E" w:rsidRPr="007E68D5">
        <w:rPr>
          <w:sz w:val="20"/>
          <w:szCs w:val="20"/>
        </w:rPr>
        <w:t xml:space="preserve"> </w:t>
      </w:r>
      <w:r w:rsidR="00D624F3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gdpr@amberplasma.com"/>
            </w:textInput>
          </w:ffData>
        </w:fldChar>
      </w:r>
      <w:r w:rsidR="00D624F3">
        <w:rPr>
          <w:b/>
          <w:bCs/>
          <w:sz w:val="20"/>
          <w:szCs w:val="20"/>
        </w:rPr>
        <w:instrText xml:space="preserve"> FORMTEXT </w:instrText>
      </w:r>
      <w:r w:rsidR="00D624F3">
        <w:rPr>
          <w:b/>
          <w:bCs/>
          <w:sz w:val="20"/>
          <w:szCs w:val="20"/>
        </w:rPr>
      </w:r>
      <w:r w:rsidR="00D624F3">
        <w:rPr>
          <w:b/>
          <w:bCs/>
          <w:sz w:val="20"/>
          <w:szCs w:val="20"/>
        </w:rPr>
        <w:fldChar w:fldCharType="separate"/>
      </w:r>
      <w:r w:rsidR="00D624F3">
        <w:rPr>
          <w:b/>
          <w:bCs/>
          <w:noProof/>
          <w:sz w:val="20"/>
          <w:szCs w:val="20"/>
        </w:rPr>
        <w:t>gdpr@amberplasma.com</w:t>
      </w:r>
      <w:r w:rsidR="00D624F3">
        <w:rPr>
          <w:b/>
          <w:bCs/>
          <w:sz w:val="20"/>
          <w:szCs w:val="20"/>
        </w:rPr>
        <w:fldChar w:fldCharType="end"/>
      </w:r>
      <w:r w:rsidR="00E36E0E" w:rsidRPr="00E36E0E">
        <w:rPr>
          <w:bCs/>
          <w:sz w:val="20"/>
          <w:szCs w:val="20"/>
        </w:rPr>
        <w:t xml:space="preserve">, </w:t>
      </w:r>
      <w:r w:rsidR="00E36E0E">
        <w:rPr>
          <w:bCs/>
          <w:sz w:val="20"/>
          <w:szCs w:val="20"/>
        </w:rPr>
        <w:t xml:space="preserve">telefonicky na </w:t>
      </w:r>
      <w:r w:rsidR="00E36E0E" w:rsidRPr="00681AD0">
        <w:rPr>
          <w:bCs/>
          <w:sz w:val="20"/>
          <w:szCs w:val="20"/>
        </w:rPr>
        <w:t>telefonní</w:t>
      </w:r>
      <w:r w:rsidR="00E36E0E">
        <w:rPr>
          <w:bCs/>
          <w:sz w:val="20"/>
          <w:szCs w:val="20"/>
        </w:rPr>
        <w:t>m</w:t>
      </w:r>
      <w:r w:rsidR="00E36E0E" w:rsidRPr="007E68D5">
        <w:rPr>
          <w:sz w:val="20"/>
          <w:szCs w:val="20"/>
        </w:rPr>
        <w:t xml:space="preserve"> čísl</w:t>
      </w:r>
      <w:r w:rsidR="00E36E0E">
        <w:rPr>
          <w:sz w:val="20"/>
          <w:szCs w:val="20"/>
        </w:rPr>
        <w:t>e</w:t>
      </w:r>
      <w:r w:rsidR="00E36E0E" w:rsidRPr="007E68D5">
        <w:rPr>
          <w:sz w:val="20"/>
          <w:szCs w:val="20"/>
        </w:rPr>
        <w:t xml:space="preserve"> </w:t>
      </w:r>
      <w:r w:rsidR="00D624F3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+420 702 169 147"/>
            </w:textInput>
          </w:ffData>
        </w:fldChar>
      </w:r>
      <w:r w:rsidR="00D624F3">
        <w:rPr>
          <w:b/>
          <w:bCs/>
          <w:sz w:val="20"/>
          <w:szCs w:val="20"/>
        </w:rPr>
        <w:instrText xml:space="preserve"> FORMTEXT </w:instrText>
      </w:r>
      <w:r w:rsidR="00D624F3">
        <w:rPr>
          <w:b/>
          <w:bCs/>
          <w:sz w:val="20"/>
          <w:szCs w:val="20"/>
        </w:rPr>
      </w:r>
      <w:r w:rsidR="00D624F3">
        <w:rPr>
          <w:b/>
          <w:bCs/>
          <w:sz w:val="20"/>
          <w:szCs w:val="20"/>
        </w:rPr>
        <w:fldChar w:fldCharType="separate"/>
      </w:r>
      <w:r w:rsidR="00D624F3">
        <w:rPr>
          <w:b/>
          <w:bCs/>
          <w:noProof/>
          <w:sz w:val="20"/>
          <w:szCs w:val="20"/>
        </w:rPr>
        <w:t>+420 702 169 147</w:t>
      </w:r>
      <w:r w:rsidR="00D624F3">
        <w:rPr>
          <w:b/>
          <w:bCs/>
          <w:sz w:val="20"/>
          <w:szCs w:val="20"/>
        </w:rPr>
        <w:fldChar w:fldCharType="end"/>
      </w:r>
      <w:r w:rsidR="00E36E0E">
        <w:rPr>
          <w:b/>
          <w:bCs/>
          <w:sz w:val="20"/>
          <w:szCs w:val="20"/>
        </w:rPr>
        <w:t xml:space="preserve"> </w:t>
      </w:r>
      <w:r w:rsidR="00E36E0E" w:rsidRPr="00E36E0E">
        <w:rPr>
          <w:sz w:val="20"/>
          <w:szCs w:val="20"/>
        </w:rPr>
        <w:t>nebo poštou zaslanou na</w:t>
      </w:r>
      <w:r w:rsidR="00E36E0E">
        <w:rPr>
          <w:sz w:val="20"/>
          <w:szCs w:val="20"/>
        </w:rPr>
        <w:t xml:space="preserve"> adresu</w:t>
      </w:r>
      <w:r w:rsidR="00E36E0E">
        <w:rPr>
          <w:b/>
          <w:bCs/>
          <w:sz w:val="20"/>
          <w:szCs w:val="20"/>
        </w:rPr>
        <w:t xml:space="preserve"> </w:t>
      </w:r>
      <w:r w:rsidR="00E36E0E" w:rsidRPr="00E36E0E">
        <w:rPr>
          <w:b/>
          <w:bCs/>
          <w:sz w:val="20"/>
          <w:szCs w:val="20"/>
        </w:rPr>
        <w:t xml:space="preserve">Amber Plasma, a.s., </w:t>
      </w:r>
      <w:r w:rsidR="00E36E0E">
        <w:rPr>
          <w:b/>
          <w:bCs/>
          <w:sz w:val="20"/>
          <w:szCs w:val="20"/>
        </w:rPr>
        <w:t xml:space="preserve">k rukám pověřence pro ochranu osobních údajů, </w:t>
      </w:r>
      <w:r w:rsidR="00E36E0E" w:rsidRPr="00E36E0E">
        <w:rPr>
          <w:b/>
          <w:bCs/>
          <w:sz w:val="20"/>
          <w:szCs w:val="20"/>
        </w:rPr>
        <w:t xml:space="preserve">V </w:t>
      </w:r>
      <w:r w:rsidR="00D624F3">
        <w:rPr>
          <w:b/>
          <w:bCs/>
          <w:sz w:val="20"/>
          <w:szCs w:val="20"/>
        </w:rPr>
        <w:t>H</w:t>
      </w:r>
      <w:r w:rsidR="00E36E0E" w:rsidRPr="00E36E0E">
        <w:rPr>
          <w:b/>
          <w:bCs/>
          <w:sz w:val="20"/>
          <w:szCs w:val="20"/>
        </w:rPr>
        <w:t>ůrkách 2145/1, Stodůlky, 158 00 Praha 5, Česká republika</w:t>
      </w:r>
      <w:r w:rsidR="00E36E0E">
        <w:rPr>
          <w:sz w:val="20"/>
          <w:szCs w:val="20"/>
        </w:rPr>
        <w:t>.</w:t>
      </w:r>
    </w:p>
    <w:p w14:paraId="03E950EF" w14:textId="77777777" w:rsidR="00C53BDD" w:rsidRPr="00334317" w:rsidRDefault="00C53BDD" w:rsidP="006B74C0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  <w:u w:val="single"/>
        </w:rPr>
        <w:t>Účely zpracování a právní základy pro zpracování</w:t>
      </w:r>
    </w:p>
    <w:p w14:paraId="28D29979" w14:textId="77777777" w:rsidR="00C53BDD" w:rsidRPr="00C53BDD" w:rsidRDefault="00C53BDD" w:rsidP="006B74C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vanish/>
          <w:sz w:val="20"/>
          <w:szCs w:val="20"/>
        </w:rPr>
      </w:pPr>
    </w:p>
    <w:p w14:paraId="78DB82A8" w14:textId="172222B6" w:rsidR="00C53BDD" w:rsidRPr="00C53BDD" w:rsidRDefault="00C53BDD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C53BDD">
        <w:rPr>
          <w:sz w:val="20"/>
          <w:szCs w:val="20"/>
        </w:rPr>
        <w:t xml:space="preserve">Účelem zpracování Vašich osobních údajů je výběr vhodného uchazeče na volnou pozici. Toto zpracování </w:t>
      </w:r>
      <w:r w:rsidR="008229EA">
        <w:rPr>
          <w:sz w:val="20"/>
          <w:szCs w:val="20"/>
        </w:rPr>
        <w:t xml:space="preserve">osobních údajů </w:t>
      </w:r>
      <w:r w:rsidRPr="00C53BDD">
        <w:rPr>
          <w:sz w:val="20"/>
          <w:szCs w:val="20"/>
        </w:rPr>
        <w:t>je nezbytné pro účely oprávněných zájmů Správce spočívající v</w:t>
      </w:r>
      <w:r w:rsidR="008229EA">
        <w:rPr>
          <w:sz w:val="20"/>
          <w:szCs w:val="20"/>
        </w:rPr>
        <w:t xml:space="preserve"> efektivní náborové politice, zaměstnávání vhodných a prověřených zaměstnanců apod. </w:t>
      </w:r>
      <w:r w:rsidRPr="00C53BDD">
        <w:rPr>
          <w:sz w:val="20"/>
          <w:szCs w:val="20"/>
        </w:rPr>
        <w:t>(jedná se tedy o právní základ dle čl. 6 odst. 1 písm. f) Nařízení GDPR).</w:t>
      </w:r>
    </w:p>
    <w:p w14:paraId="325676B9" w14:textId="2BF535CF" w:rsidR="00C53BDD" w:rsidRDefault="008229EA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Dalším účelem zpracování Vašich osobních údajů může být také zařazení Vaší osoby do databáze potenciálních zaměstnanců Správce a Vaše případné oslovení s nabídkou práce v</w:t>
      </w:r>
      <w:r w:rsidR="00DC1944">
        <w:rPr>
          <w:sz w:val="20"/>
          <w:szCs w:val="20"/>
        </w:rPr>
        <w:t> </w:t>
      </w:r>
      <w:r>
        <w:rPr>
          <w:sz w:val="20"/>
          <w:szCs w:val="20"/>
        </w:rPr>
        <w:t>budoucnu</w:t>
      </w:r>
      <w:r w:rsidR="00DC1944">
        <w:rPr>
          <w:sz w:val="20"/>
          <w:szCs w:val="20"/>
        </w:rPr>
        <w:t xml:space="preserve">, pokud k tomu udělíte Správci souhlas. </w:t>
      </w:r>
      <w:r>
        <w:rPr>
          <w:sz w:val="20"/>
          <w:szCs w:val="20"/>
        </w:rPr>
        <w:t xml:space="preserve">Právním základem pro toto zpracování osobních údajů je </w:t>
      </w:r>
      <w:r w:rsidR="00DC1944">
        <w:rPr>
          <w:sz w:val="20"/>
          <w:szCs w:val="20"/>
        </w:rPr>
        <w:t xml:space="preserve">tedy </w:t>
      </w:r>
      <w:r>
        <w:rPr>
          <w:sz w:val="20"/>
          <w:szCs w:val="20"/>
        </w:rPr>
        <w:t>Vámi udělený souhlas (</w:t>
      </w:r>
      <w:r w:rsidRPr="00C53BDD">
        <w:rPr>
          <w:sz w:val="20"/>
          <w:szCs w:val="20"/>
        </w:rPr>
        <w:t xml:space="preserve">jedná se o právní základ dle čl. 6 odst. 1 písm. </w:t>
      </w:r>
      <w:r>
        <w:rPr>
          <w:sz w:val="20"/>
          <w:szCs w:val="20"/>
        </w:rPr>
        <w:t>a</w:t>
      </w:r>
      <w:r w:rsidRPr="00C53BDD">
        <w:rPr>
          <w:sz w:val="20"/>
          <w:szCs w:val="20"/>
        </w:rPr>
        <w:t>) Nařízení GDPR).</w:t>
      </w:r>
    </w:p>
    <w:p w14:paraId="1B62962F" w14:textId="363771EB" w:rsidR="007E68D5" w:rsidRPr="00681AD0" w:rsidRDefault="00681AD0" w:rsidP="006B74C0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Kategorie dotčených osobních údajů</w:t>
      </w:r>
    </w:p>
    <w:p w14:paraId="7E3EF578" w14:textId="77777777" w:rsidR="00C53BDD" w:rsidRPr="00C53BDD" w:rsidRDefault="00C53BDD" w:rsidP="006B74C0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vanish/>
          <w:sz w:val="20"/>
          <w:szCs w:val="20"/>
        </w:rPr>
      </w:pPr>
    </w:p>
    <w:p w14:paraId="11F0716D" w14:textId="518BBCA6" w:rsidR="00C53BDD" w:rsidRDefault="00C53BDD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Správce zpracovává </w:t>
      </w:r>
      <w:r w:rsidR="008229EA">
        <w:rPr>
          <w:sz w:val="20"/>
          <w:szCs w:val="20"/>
        </w:rPr>
        <w:t>osobní údaje, které jsou mu z Vaší strany dobrovolně poskytnuty. Zejména se jedná o</w:t>
      </w:r>
      <w:r w:rsidR="00F73234">
        <w:rPr>
          <w:sz w:val="20"/>
          <w:szCs w:val="20"/>
        </w:rPr>
        <w:t xml:space="preserve"> </w:t>
      </w:r>
      <w:r w:rsidR="008229EA">
        <w:rPr>
          <w:sz w:val="20"/>
          <w:szCs w:val="20"/>
        </w:rPr>
        <w:t>identifikační a kontaktní údaje (včetně případně i fotografie), informace uvedené v</w:t>
      </w:r>
      <w:r w:rsidR="00F73234">
        <w:rPr>
          <w:sz w:val="20"/>
          <w:szCs w:val="20"/>
        </w:rPr>
        <w:t> </w:t>
      </w:r>
      <w:r w:rsidR="008229EA">
        <w:rPr>
          <w:sz w:val="20"/>
          <w:szCs w:val="20"/>
        </w:rPr>
        <w:t>životopise</w:t>
      </w:r>
      <w:r w:rsidR="00F73234">
        <w:rPr>
          <w:sz w:val="20"/>
          <w:szCs w:val="20"/>
        </w:rPr>
        <w:t xml:space="preserve">, </w:t>
      </w:r>
      <w:r w:rsidR="008229EA">
        <w:rPr>
          <w:sz w:val="20"/>
          <w:szCs w:val="20"/>
        </w:rPr>
        <w:t>motivačním dopise</w:t>
      </w:r>
      <w:r w:rsidR="00F73234">
        <w:rPr>
          <w:sz w:val="20"/>
          <w:szCs w:val="20"/>
        </w:rPr>
        <w:t xml:space="preserve"> nebo jiném dokumentu, který je z Vaší strany Správci poskytnut (např. </w:t>
      </w:r>
      <w:r w:rsidR="00F73234" w:rsidRPr="00F73234">
        <w:rPr>
          <w:sz w:val="20"/>
          <w:szCs w:val="20"/>
        </w:rPr>
        <w:t>doklad o nejvyšším dosa</w:t>
      </w:r>
      <w:r w:rsidR="00F73234">
        <w:rPr>
          <w:sz w:val="20"/>
          <w:szCs w:val="20"/>
        </w:rPr>
        <w:t>ženém</w:t>
      </w:r>
      <w:r w:rsidR="00F73234" w:rsidRPr="00F73234">
        <w:rPr>
          <w:sz w:val="20"/>
          <w:szCs w:val="20"/>
        </w:rPr>
        <w:t xml:space="preserve"> vzdělání, doklady o absolvování různých kurzů, zkoušek</w:t>
      </w:r>
      <w:r w:rsidR="00F73234">
        <w:rPr>
          <w:sz w:val="20"/>
          <w:szCs w:val="20"/>
        </w:rPr>
        <w:t>, výpis z rejstříku trestů</w:t>
      </w:r>
      <w:r w:rsidR="00F73234" w:rsidRPr="00F73234">
        <w:rPr>
          <w:sz w:val="20"/>
          <w:szCs w:val="20"/>
        </w:rPr>
        <w:t xml:space="preserve"> apod</w:t>
      </w:r>
      <w:r w:rsidR="00F73234">
        <w:rPr>
          <w:sz w:val="20"/>
          <w:szCs w:val="20"/>
        </w:rPr>
        <w:t xml:space="preserve">.), nebo informace, které Správci poskytnete </w:t>
      </w:r>
      <w:r w:rsidR="00F73234" w:rsidRPr="00F73234">
        <w:rPr>
          <w:sz w:val="20"/>
          <w:szCs w:val="20"/>
        </w:rPr>
        <w:t>v průběhu výběrového řízení, ať už ústně nebo jiným způsobem</w:t>
      </w:r>
      <w:r w:rsidR="00F73234">
        <w:rPr>
          <w:sz w:val="20"/>
          <w:szCs w:val="20"/>
        </w:rPr>
        <w:t>.</w:t>
      </w:r>
      <w:r w:rsidR="00A97706">
        <w:rPr>
          <w:sz w:val="20"/>
          <w:szCs w:val="20"/>
        </w:rPr>
        <w:t xml:space="preserve"> Nemáte povinnost výše uvedené informace Správci poskytnout, ale jejich neposkytnutí nebo poskytnutí v nedostatečném rozsahu může způsobit Váš neúspěch ve výběrovém řízení.</w:t>
      </w:r>
    </w:p>
    <w:p w14:paraId="1E7FAA28" w14:textId="1C0660A1" w:rsidR="00C53BDD" w:rsidRDefault="00F73234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Správce ale může pro výše uvedené účely zpracovávat také osobní údaje, které se Vás týkají, ale nebyly získány přímo od Vás. Jedná se např. o </w:t>
      </w:r>
      <w:r w:rsidRPr="00F73234">
        <w:rPr>
          <w:sz w:val="20"/>
          <w:szCs w:val="20"/>
        </w:rPr>
        <w:t>informace získané z veřejně dostupných zdrojů (např. sociální sítě</w:t>
      </w:r>
      <w:r>
        <w:rPr>
          <w:sz w:val="20"/>
          <w:szCs w:val="20"/>
        </w:rPr>
        <w:t xml:space="preserve"> nebo veřejné rejstříky), </w:t>
      </w:r>
      <w:r w:rsidRPr="00F73234">
        <w:rPr>
          <w:sz w:val="20"/>
          <w:szCs w:val="20"/>
        </w:rPr>
        <w:t>informace (reference) získané od Vašich předchozích zaměstnavatelů nebo doporučující osoby</w:t>
      </w:r>
      <w:r>
        <w:rPr>
          <w:sz w:val="20"/>
          <w:szCs w:val="20"/>
        </w:rPr>
        <w:t xml:space="preserve"> nebo informace </w:t>
      </w:r>
      <w:r w:rsidRPr="00F73234">
        <w:rPr>
          <w:sz w:val="20"/>
          <w:szCs w:val="20"/>
        </w:rPr>
        <w:t>získané personálními agenturami zapojenými do výběrového řízení</w:t>
      </w:r>
      <w:r>
        <w:rPr>
          <w:sz w:val="20"/>
          <w:szCs w:val="20"/>
        </w:rPr>
        <w:t>.</w:t>
      </w:r>
    </w:p>
    <w:p w14:paraId="225A0C68" w14:textId="77777777" w:rsidR="00B85799" w:rsidRDefault="00B85799" w:rsidP="006B74C0">
      <w:pPr>
        <w:pStyle w:val="Odstavecseseznamem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  <w:u w:val="single"/>
        </w:rPr>
        <w:t>Příjemci osobních údajů</w:t>
      </w:r>
    </w:p>
    <w:p w14:paraId="17613F6E" w14:textId="77777777" w:rsidR="00C53BDD" w:rsidRPr="00C53BDD" w:rsidRDefault="00C53BDD" w:rsidP="006B74C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vanish/>
          <w:sz w:val="20"/>
          <w:szCs w:val="20"/>
        </w:rPr>
      </w:pPr>
    </w:p>
    <w:p w14:paraId="16D123E6" w14:textId="47E11D9B" w:rsidR="00F73234" w:rsidRDefault="006B74C0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Vaše o</w:t>
      </w:r>
      <w:r w:rsidR="00B85799" w:rsidRPr="00334317">
        <w:rPr>
          <w:sz w:val="20"/>
          <w:szCs w:val="20"/>
        </w:rPr>
        <w:t xml:space="preserve">sobní údaje </w:t>
      </w:r>
      <w:r w:rsidR="00F73234">
        <w:rPr>
          <w:sz w:val="20"/>
          <w:szCs w:val="20"/>
        </w:rPr>
        <w:t>bude Správce zpracovávat primárně vlastními pracovníky nebo zástupci, případně budou sdíleny se zpracovateli Správce.</w:t>
      </w:r>
    </w:p>
    <w:p w14:paraId="6FEEDACD" w14:textId="6EE48B3B" w:rsidR="00F73234" w:rsidRPr="00F73234" w:rsidRDefault="00F73234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F73234">
        <w:rPr>
          <w:sz w:val="20"/>
          <w:szCs w:val="20"/>
        </w:rPr>
        <w:lastRenderedPageBreak/>
        <w:t xml:space="preserve">Správce nebude nikdy předávat </w:t>
      </w:r>
      <w:r w:rsidR="006B74C0">
        <w:rPr>
          <w:sz w:val="20"/>
          <w:szCs w:val="20"/>
        </w:rPr>
        <w:t>Vaše o</w:t>
      </w:r>
      <w:r w:rsidRPr="00F73234">
        <w:rPr>
          <w:sz w:val="20"/>
          <w:szCs w:val="20"/>
        </w:rPr>
        <w:t>sobní údaje do zemí mimo Evropskou unii, resp. Evropský hospodářský prostor, nebo mezinárodním organizacím.</w:t>
      </w:r>
    </w:p>
    <w:p w14:paraId="6006E679" w14:textId="77777777" w:rsidR="00B85799" w:rsidRDefault="00B85799" w:rsidP="00A97706">
      <w:pPr>
        <w:pStyle w:val="Odstavecseseznamem"/>
        <w:keepNext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  <w:u w:val="single"/>
        </w:rPr>
        <w:t>Doba uložení osobních údajů</w:t>
      </w:r>
    </w:p>
    <w:p w14:paraId="6A7C4E09" w14:textId="77777777" w:rsidR="00C53BDD" w:rsidRPr="00C53BDD" w:rsidRDefault="00C53BDD" w:rsidP="006B74C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vanish/>
          <w:sz w:val="20"/>
          <w:szCs w:val="20"/>
        </w:rPr>
      </w:pPr>
    </w:p>
    <w:p w14:paraId="4C2D860A" w14:textId="77777777" w:rsidR="006B74C0" w:rsidRPr="006B74C0" w:rsidRDefault="006B74C0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107E01">
        <w:rPr>
          <w:sz w:val="20"/>
          <w:szCs w:val="20"/>
        </w:rPr>
        <w:t xml:space="preserve">Doba, po kterou bude Správce uchovávat </w:t>
      </w:r>
      <w:r>
        <w:rPr>
          <w:sz w:val="20"/>
          <w:szCs w:val="20"/>
        </w:rPr>
        <w:t>Vaše o</w:t>
      </w:r>
      <w:r w:rsidRPr="00107E01">
        <w:rPr>
          <w:sz w:val="20"/>
          <w:szCs w:val="20"/>
        </w:rPr>
        <w:t>sobní údaje, se odv</w:t>
      </w:r>
      <w:r>
        <w:rPr>
          <w:sz w:val="20"/>
          <w:szCs w:val="20"/>
        </w:rPr>
        <w:t>í</w:t>
      </w:r>
      <w:r w:rsidRPr="00107E01">
        <w:rPr>
          <w:sz w:val="20"/>
          <w:szCs w:val="20"/>
        </w:rPr>
        <w:t xml:space="preserve">jí od účelu zpracování </w:t>
      </w:r>
      <w:r>
        <w:rPr>
          <w:sz w:val="20"/>
          <w:szCs w:val="20"/>
        </w:rPr>
        <w:t>těchto o</w:t>
      </w:r>
      <w:r w:rsidRPr="00107E01">
        <w:rPr>
          <w:sz w:val="20"/>
          <w:szCs w:val="20"/>
        </w:rPr>
        <w:t>sobních údajů.</w:t>
      </w:r>
    </w:p>
    <w:p w14:paraId="19DF5C7C" w14:textId="3E200003" w:rsidR="006B74C0" w:rsidRPr="006B74C0" w:rsidRDefault="006B74C0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6B74C0">
        <w:rPr>
          <w:sz w:val="20"/>
          <w:szCs w:val="20"/>
        </w:rPr>
        <w:t xml:space="preserve">Pro účel uvedený v bodě </w:t>
      </w:r>
      <w:r w:rsidR="009C0518">
        <w:rPr>
          <w:sz w:val="20"/>
          <w:szCs w:val="20"/>
        </w:rPr>
        <w:t>2</w:t>
      </w:r>
      <w:r w:rsidRPr="006B74C0">
        <w:rPr>
          <w:sz w:val="20"/>
          <w:szCs w:val="20"/>
        </w:rPr>
        <w:t xml:space="preserve">.1 tohoto dokumentu bude Správce </w:t>
      </w:r>
      <w:r>
        <w:rPr>
          <w:sz w:val="20"/>
          <w:szCs w:val="20"/>
        </w:rPr>
        <w:t>Vaše o</w:t>
      </w:r>
      <w:r w:rsidRPr="006B74C0">
        <w:rPr>
          <w:sz w:val="20"/>
          <w:szCs w:val="20"/>
        </w:rPr>
        <w:t xml:space="preserve">sobní údaje zpracovávat pouze </w:t>
      </w:r>
      <w:r>
        <w:rPr>
          <w:sz w:val="20"/>
          <w:szCs w:val="20"/>
        </w:rPr>
        <w:t xml:space="preserve">po dobu trvání výběrového řízení a následně je smaže či skartuje, nebude-li mít od Vás souhlas se zpracováním osobních údajů pro účel uvedený v bodě </w:t>
      </w:r>
      <w:r w:rsidR="009C0518">
        <w:rPr>
          <w:sz w:val="20"/>
          <w:szCs w:val="20"/>
        </w:rPr>
        <w:t>2</w:t>
      </w:r>
      <w:r>
        <w:rPr>
          <w:sz w:val="20"/>
          <w:szCs w:val="20"/>
        </w:rPr>
        <w:t>.2 tohoto dokumentu.</w:t>
      </w:r>
    </w:p>
    <w:p w14:paraId="2F75EE3E" w14:textId="5DF87433" w:rsidR="006B74C0" w:rsidRPr="006B74C0" w:rsidRDefault="006B74C0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6B74C0">
        <w:rPr>
          <w:sz w:val="20"/>
          <w:szCs w:val="20"/>
        </w:rPr>
        <w:t xml:space="preserve">Pro účel uvedený v bodě </w:t>
      </w:r>
      <w:r w:rsidR="009C0518">
        <w:rPr>
          <w:sz w:val="20"/>
          <w:szCs w:val="20"/>
        </w:rPr>
        <w:t>2</w:t>
      </w:r>
      <w:r w:rsidRPr="006B74C0">
        <w:rPr>
          <w:sz w:val="20"/>
          <w:szCs w:val="20"/>
        </w:rPr>
        <w:t xml:space="preserve">.2 tohoto dokumentu bude Správce </w:t>
      </w:r>
      <w:r>
        <w:rPr>
          <w:sz w:val="20"/>
          <w:szCs w:val="20"/>
        </w:rPr>
        <w:t>Vaše o</w:t>
      </w:r>
      <w:r w:rsidRPr="006B74C0">
        <w:rPr>
          <w:sz w:val="20"/>
          <w:szCs w:val="20"/>
        </w:rPr>
        <w:t xml:space="preserve">sobní údaje zpracovávat </w:t>
      </w:r>
      <w:r>
        <w:rPr>
          <w:sz w:val="20"/>
          <w:szCs w:val="20"/>
        </w:rPr>
        <w:t>do odvolání Vašeho souhlasu se zpracováním, případně do okamžiku uzavření pracovněprávního vztahu s Vaší osobou.</w:t>
      </w:r>
    </w:p>
    <w:p w14:paraId="5A3C40E6" w14:textId="77777777" w:rsidR="00B85799" w:rsidRDefault="00B85799" w:rsidP="006B74C0">
      <w:pPr>
        <w:pStyle w:val="Odstavecseseznamem"/>
        <w:keepNext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  <w:u w:val="single"/>
        </w:rPr>
        <w:t>Vaše práva</w:t>
      </w:r>
    </w:p>
    <w:p w14:paraId="663BD0C4" w14:textId="77777777" w:rsidR="00C53BDD" w:rsidRPr="00C53BDD" w:rsidRDefault="00C53BDD" w:rsidP="006B74C0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vanish/>
          <w:sz w:val="20"/>
          <w:szCs w:val="20"/>
        </w:rPr>
      </w:pPr>
    </w:p>
    <w:p w14:paraId="17FD090E" w14:textId="34079499" w:rsidR="00B85799" w:rsidRPr="00334317" w:rsidRDefault="00B8579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</w:rPr>
        <w:t>Máte právo požadovat od Správce přístup k </w:t>
      </w:r>
      <w:r w:rsidR="006B74C0">
        <w:rPr>
          <w:sz w:val="20"/>
          <w:szCs w:val="20"/>
        </w:rPr>
        <w:t>o</w:t>
      </w:r>
      <w:r w:rsidRPr="00334317">
        <w:rPr>
          <w:sz w:val="20"/>
          <w:szCs w:val="20"/>
        </w:rPr>
        <w:t>sobním údajům, tzn. právo získat od Správce potvrzení, zda Vaše osobní údaje jsou či nejsou zpracovávány, a pokud je tomu tak, máte právo získat přístup k</w:t>
      </w:r>
      <w:r w:rsidR="006B74C0">
        <w:rPr>
          <w:sz w:val="20"/>
          <w:szCs w:val="20"/>
        </w:rPr>
        <w:t> Vašim o</w:t>
      </w:r>
      <w:r w:rsidRPr="00334317">
        <w:rPr>
          <w:sz w:val="20"/>
          <w:szCs w:val="20"/>
        </w:rPr>
        <w:t xml:space="preserve">sobním údajům a k dalším stanoveným informacím. Dále máte právo na opravu nepřesných nebo na doplnění neúplných </w:t>
      </w:r>
      <w:r w:rsidR="006B74C0">
        <w:rPr>
          <w:sz w:val="20"/>
          <w:szCs w:val="20"/>
        </w:rPr>
        <w:t>o</w:t>
      </w:r>
      <w:r w:rsidRPr="00334317">
        <w:rPr>
          <w:sz w:val="20"/>
          <w:szCs w:val="20"/>
        </w:rPr>
        <w:t>sobních údajů.</w:t>
      </w:r>
    </w:p>
    <w:p w14:paraId="7CEAE0B1" w14:textId="185BECAA" w:rsidR="00B85799" w:rsidRDefault="00B8579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334317">
        <w:rPr>
          <w:sz w:val="20"/>
          <w:szCs w:val="20"/>
        </w:rPr>
        <w:t>Pokud je dán jeden z důvodů uvedených v čl. 17 odst. 1 Nařízení GDP</w:t>
      </w:r>
      <w:r>
        <w:rPr>
          <w:sz w:val="20"/>
          <w:szCs w:val="20"/>
        </w:rPr>
        <w:t>R a zároveň není splněna některá</w:t>
      </w:r>
      <w:r w:rsidRPr="00334317">
        <w:rPr>
          <w:sz w:val="20"/>
          <w:szCs w:val="20"/>
        </w:rPr>
        <w:t xml:space="preserve"> z podmínek uvedených v čl. 17 odst. 3 Nařízení GDPR, máte právo na výmaz </w:t>
      </w:r>
      <w:r w:rsidR="006B74C0">
        <w:rPr>
          <w:sz w:val="20"/>
          <w:szCs w:val="20"/>
        </w:rPr>
        <w:t>o</w:t>
      </w:r>
      <w:r w:rsidRPr="00334317">
        <w:rPr>
          <w:sz w:val="20"/>
          <w:szCs w:val="20"/>
        </w:rPr>
        <w:t>sobních údajů.</w:t>
      </w:r>
    </w:p>
    <w:p w14:paraId="4B278B86" w14:textId="47206A72" w:rsidR="006B74C0" w:rsidRDefault="00B8579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334317">
        <w:rPr>
          <w:sz w:val="20"/>
          <w:szCs w:val="20"/>
        </w:rPr>
        <w:t xml:space="preserve">Pokud nastane případ uvedený v čl. 18 odst. 1 Nařízení GDPR, máte právo na omezení zpracování </w:t>
      </w:r>
      <w:r w:rsidR="006B74C0">
        <w:rPr>
          <w:sz w:val="20"/>
          <w:szCs w:val="20"/>
        </w:rPr>
        <w:t>o</w:t>
      </w:r>
      <w:r w:rsidRPr="00334317">
        <w:rPr>
          <w:sz w:val="20"/>
          <w:szCs w:val="20"/>
        </w:rPr>
        <w:t>sobních údajů</w:t>
      </w:r>
      <w:r w:rsidR="006B74C0">
        <w:rPr>
          <w:sz w:val="20"/>
          <w:szCs w:val="20"/>
        </w:rPr>
        <w:t>.</w:t>
      </w:r>
    </w:p>
    <w:p w14:paraId="5DEB664E" w14:textId="4C763A46" w:rsidR="006B74C0" w:rsidRPr="006B74C0" w:rsidRDefault="00AF623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 w:rsidRPr="006B74C0">
        <w:rPr>
          <w:sz w:val="20"/>
          <w:szCs w:val="20"/>
        </w:rPr>
        <w:t>M</w:t>
      </w:r>
      <w:r w:rsidR="00B85799" w:rsidRPr="006B74C0">
        <w:rPr>
          <w:sz w:val="20"/>
          <w:szCs w:val="20"/>
        </w:rPr>
        <w:t xml:space="preserve">áte právo </w:t>
      </w:r>
      <w:r w:rsidR="006B74C0" w:rsidRPr="006B74C0">
        <w:rPr>
          <w:sz w:val="20"/>
          <w:szCs w:val="20"/>
        </w:rPr>
        <w:t xml:space="preserve">kdykoliv </w:t>
      </w:r>
      <w:r w:rsidR="00B85799" w:rsidRPr="006B74C0">
        <w:rPr>
          <w:sz w:val="20"/>
          <w:szCs w:val="20"/>
        </w:rPr>
        <w:t xml:space="preserve">vznést námitku proti zpracování </w:t>
      </w:r>
      <w:r w:rsidR="006B74C0" w:rsidRPr="006B74C0">
        <w:rPr>
          <w:sz w:val="20"/>
          <w:szCs w:val="20"/>
        </w:rPr>
        <w:t>o</w:t>
      </w:r>
      <w:r w:rsidR="00B85799" w:rsidRPr="006B74C0">
        <w:rPr>
          <w:sz w:val="20"/>
          <w:szCs w:val="20"/>
        </w:rPr>
        <w:t xml:space="preserve">sobních údajů. </w:t>
      </w:r>
      <w:r w:rsidR="006B74C0" w:rsidRPr="006B74C0">
        <w:rPr>
          <w:sz w:val="20"/>
          <w:szCs w:val="20"/>
        </w:rPr>
        <w:t xml:space="preserve">Správce pak nesmí </w:t>
      </w:r>
      <w:r w:rsidR="008A2F91">
        <w:rPr>
          <w:sz w:val="20"/>
          <w:szCs w:val="20"/>
        </w:rPr>
        <w:t>Vaše o</w:t>
      </w:r>
      <w:r w:rsidR="006B74C0" w:rsidRPr="006B74C0">
        <w:rPr>
          <w:sz w:val="20"/>
          <w:szCs w:val="20"/>
        </w:rPr>
        <w:t>sobní údaje</w:t>
      </w:r>
      <w:r w:rsidR="008A2F91">
        <w:rPr>
          <w:sz w:val="20"/>
          <w:szCs w:val="20"/>
        </w:rPr>
        <w:t xml:space="preserve"> pro účel uvedený v bodě </w:t>
      </w:r>
      <w:r w:rsidR="009C0518">
        <w:rPr>
          <w:sz w:val="20"/>
          <w:szCs w:val="20"/>
        </w:rPr>
        <w:t>2</w:t>
      </w:r>
      <w:r w:rsidR="008A2F91">
        <w:rPr>
          <w:sz w:val="20"/>
          <w:szCs w:val="20"/>
        </w:rPr>
        <w:t>.1 tohoto dokumentu</w:t>
      </w:r>
      <w:r w:rsidR="006B74C0" w:rsidRPr="006B74C0">
        <w:rPr>
          <w:sz w:val="20"/>
          <w:szCs w:val="20"/>
        </w:rPr>
        <w:t xml:space="preserve"> zpracovávat, pokud Vám neprokáže závažné oprávněné důvody pro toto zpracování, které převažují nad Vašimi zájmy nebo právy a svobodami, nebo pokud </w:t>
      </w:r>
      <w:r w:rsidR="008A2F91">
        <w:rPr>
          <w:sz w:val="20"/>
          <w:szCs w:val="20"/>
        </w:rPr>
        <w:t>Vaše o</w:t>
      </w:r>
      <w:r w:rsidR="006B74C0" w:rsidRPr="006B74C0">
        <w:rPr>
          <w:sz w:val="20"/>
          <w:szCs w:val="20"/>
        </w:rPr>
        <w:t>sobní údaje nepotřebuje pro určení, výkon nebo obhajobu právních nároků.</w:t>
      </w:r>
    </w:p>
    <w:p w14:paraId="00B4FF78" w14:textId="0326B677" w:rsidR="00B85799" w:rsidRDefault="008A2F91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Máte právo kdykoliv odvolat dříve udělený souhlas se zpracováním osobních údajů pro účel uvedený v bodě </w:t>
      </w:r>
      <w:r w:rsidR="009C0518">
        <w:rPr>
          <w:sz w:val="20"/>
          <w:szCs w:val="20"/>
        </w:rPr>
        <w:t>2</w:t>
      </w:r>
      <w:r>
        <w:rPr>
          <w:sz w:val="20"/>
          <w:szCs w:val="20"/>
        </w:rPr>
        <w:t xml:space="preserve">.2 tohoto dokumentu. </w:t>
      </w:r>
      <w:r w:rsidRPr="008A2F91">
        <w:rPr>
          <w:sz w:val="20"/>
          <w:szCs w:val="20"/>
        </w:rPr>
        <w:t>Případným odvoláním tohoto souhlasu nebude dotčena zákonnost zpracování Vašich osobních údajů založená na tomto souhlasu před jeho odvoláním.</w:t>
      </w:r>
    </w:p>
    <w:p w14:paraId="733AC673" w14:textId="7332C963" w:rsidR="00B85799" w:rsidRPr="00334317" w:rsidRDefault="00B85799" w:rsidP="006B74C0">
      <w:pPr>
        <w:pStyle w:val="Odstavecseseznamem"/>
        <w:numPr>
          <w:ilvl w:val="1"/>
          <w:numId w:val="5"/>
        </w:numPr>
        <w:spacing w:after="12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334317">
        <w:rPr>
          <w:sz w:val="20"/>
          <w:szCs w:val="20"/>
        </w:rPr>
        <w:t>Veškerá zde uvedená práva můžete uplatňovat prostřednictvím kontakt</w:t>
      </w:r>
      <w:r w:rsidR="008A2F91">
        <w:rPr>
          <w:sz w:val="20"/>
          <w:szCs w:val="20"/>
        </w:rPr>
        <w:t>ů</w:t>
      </w:r>
      <w:r w:rsidRPr="00334317">
        <w:rPr>
          <w:sz w:val="20"/>
          <w:szCs w:val="20"/>
        </w:rPr>
        <w:t xml:space="preserve"> na Správce</w:t>
      </w:r>
      <w:r w:rsidR="008A2F91">
        <w:rPr>
          <w:sz w:val="20"/>
          <w:szCs w:val="20"/>
        </w:rPr>
        <w:t xml:space="preserve"> uvedených v bodě 1.2 tohoto dokumentu</w:t>
      </w:r>
      <w:r w:rsidR="00E36E0E">
        <w:rPr>
          <w:sz w:val="20"/>
          <w:szCs w:val="20"/>
        </w:rPr>
        <w:t xml:space="preserve"> nebo kontaktů na pověřence pro ochranu osobních údajů uvedených v bodě 1.3 tohoto dokumentu.</w:t>
      </w:r>
    </w:p>
    <w:p w14:paraId="085A7E7C" w14:textId="629E1956" w:rsidR="006E2AC4" w:rsidRPr="005A66E2" w:rsidRDefault="00B85799" w:rsidP="006B74C0">
      <w:pPr>
        <w:pStyle w:val="Odstavecseseznamem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sz w:val="20"/>
          <w:szCs w:val="20"/>
          <w:u w:val="single"/>
        </w:rPr>
      </w:pPr>
      <w:r w:rsidRPr="005A66E2">
        <w:rPr>
          <w:sz w:val="20"/>
          <w:szCs w:val="20"/>
        </w:rPr>
        <w:t xml:space="preserve">V případě, že se budete domnívat, že zpracováním </w:t>
      </w:r>
      <w:r w:rsidR="008A2F91">
        <w:rPr>
          <w:sz w:val="20"/>
          <w:szCs w:val="20"/>
        </w:rPr>
        <w:t>Vašich o</w:t>
      </w:r>
      <w:r w:rsidRPr="005A66E2">
        <w:rPr>
          <w:sz w:val="20"/>
          <w:szCs w:val="20"/>
        </w:rPr>
        <w:t>sobních údajů došlo k porušení Nařízení GDPR</w:t>
      </w:r>
      <w:r w:rsidR="00EC7439">
        <w:rPr>
          <w:sz w:val="20"/>
          <w:szCs w:val="20"/>
        </w:rPr>
        <w:t>,</w:t>
      </w:r>
      <w:r w:rsidRPr="005A66E2">
        <w:rPr>
          <w:sz w:val="20"/>
          <w:szCs w:val="20"/>
        </w:rPr>
        <w:t xml:space="preserve"> máte právo podat stížnost u některého dozorového úřadu, zejména ve státě Vašeho obvyklého bydliště, místa výkonu Vašeho zaměstnání nebo místa, kde došlo k údajnému porušení. Tímto dozorovým úřadem pro Českou republiku je Úřad pro ochranu osobních údajů, se sídlem Pplk. Sochora 27, 170 00 Praha 7, Česká republika, IČ</w:t>
      </w:r>
      <w:r w:rsidR="008A2F91">
        <w:rPr>
          <w:sz w:val="20"/>
          <w:szCs w:val="20"/>
        </w:rPr>
        <w:t>O</w:t>
      </w:r>
      <w:r w:rsidRPr="005A66E2">
        <w:rPr>
          <w:sz w:val="20"/>
          <w:szCs w:val="20"/>
        </w:rPr>
        <w:t xml:space="preserve">: 708 37 627, </w:t>
      </w:r>
      <w:hyperlink r:id="rId8" w:history="1">
        <w:r w:rsidR="00D624F3" w:rsidRPr="009A4A39">
          <w:rPr>
            <w:rStyle w:val="Hypertextovodkaz"/>
            <w:sz w:val="20"/>
            <w:szCs w:val="20"/>
          </w:rPr>
          <w:t>www.uoou.gov.cz</w:t>
        </w:r>
      </w:hyperlink>
      <w:r w:rsidRPr="005A66E2">
        <w:rPr>
          <w:sz w:val="20"/>
          <w:szCs w:val="20"/>
        </w:rPr>
        <w:t>.</w:t>
      </w:r>
    </w:p>
    <w:p w14:paraId="7A8E98DB" w14:textId="3CFC31B7" w:rsidR="00B85799" w:rsidRPr="009F3E99" w:rsidRDefault="007E68D5" w:rsidP="006B74C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Amber Plasma </w:t>
      </w:r>
      <w:r w:rsidR="00034058">
        <w:rPr>
          <w:b/>
          <w:noProof/>
          <w:sz w:val="20"/>
          <w:szCs w:val="20"/>
        </w:rPr>
        <w:t>a.s.</w:t>
      </w:r>
    </w:p>
    <w:sectPr w:rsidR="00B85799" w:rsidRPr="009F3E99" w:rsidSect="00A97706">
      <w:footerReference w:type="default" r:id="rId9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1A1D" w14:textId="77777777" w:rsidR="00513167" w:rsidRDefault="00513167" w:rsidP="007240F0">
      <w:pPr>
        <w:spacing w:after="0" w:line="240" w:lineRule="auto"/>
      </w:pPr>
      <w:r>
        <w:separator/>
      </w:r>
    </w:p>
  </w:endnote>
  <w:endnote w:type="continuationSeparator" w:id="0">
    <w:p w14:paraId="1567CED0" w14:textId="77777777" w:rsidR="00513167" w:rsidRDefault="00513167" w:rsidP="0072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10C01" w14:textId="77777777" w:rsidR="00D01269" w:rsidRPr="00D01269" w:rsidRDefault="00372CA8">
    <w:pPr>
      <w:pStyle w:val="Zpat"/>
      <w:jc w:val="right"/>
      <w:rPr>
        <w:sz w:val="16"/>
      </w:rPr>
    </w:pPr>
    <w:r w:rsidRPr="00D01269">
      <w:rPr>
        <w:sz w:val="16"/>
      </w:rPr>
      <w:fldChar w:fldCharType="begin"/>
    </w:r>
    <w:r w:rsidR="00D01269" w:rsidRPr="00D01269">
      <w:rPr>
        <w:sz w:val="16"/>
      </w:rPr>
      <w:instrText>PAGE   \* MERGEFORMAT</w:instrText>
    </w:r>
    <w:r w:rsidRPr="00D01269">
      <w:rPr>
        <w:sz w:val="16"/>
      </w:rPr>
      <w:fldChar w:fldCharType="separate"/>
    </w:r>
    <w:r w:rsidR="00CA7B43">
      <w:rPr>
        <w:noProof/>
        <w:sz w:val="16"/>
      </w:rPr>
      <w:t>1</w:t>
    </w:r>
    <w:r w:rsidRPr="00D0126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D28B" w14:textId="77777777" w:rsidR="00513167" w:rsidRDefault="00513167" w:rsidP="007240F0">
      <w:pPr>
        <w:spacing w:after="0" w:line="240" w:lineRule="auto"/>
      </w:pPr>
      <w:r>
        <w:separator/>
      </w:r>
    </w:p>
  </w:footnote>
  <w:footnote w:type="continuationSeparator" w:id="0">
    <w:p w14:paraId="7C40B976" w14:textId="77777777" w:rsidR="00513167" w:rsidRDefault="00513167" w:rsidP="00724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65B"/>
    <w:multiLevelType w:val="multilevel"/>
    <w:tmpl w:val="E3024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  <w:caps w:val="0"/>
        <w:sz w:val="22"/>
      </w:rPr>
    </w:lvl>
    <w:lvl w:ilvl="3">
      <w:numFmt w:val="bullet"/>
      <w:lvlText w:val="-"/>
      <w:lvlJc w:val="left"/>
      <w:pPr>
        <w:ind w:left="1440" w:hanging="1080"/>
      </w:pPr>
      <w:rPr>
        <w:rFonts w:ascii="Cambria" w:eastAsia="Calibri" w:hAnsi="Cambria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D71EC1"/>
    <w:multiLevelType w:val="multilevel"/>
    <w:tmpl w:val="25A0D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2D07D4"/>
    <w:multiLevelType w:val="multilevel"/>
    <w:tmpl w:val="E8E095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D1704B3"/>
    <w:multiLevelType w:val="multilevel"/>
    <w:tmpl w:val="3B06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2A74B8"/>
    <w:multiLevelType w:val="multilevel"/>
    <w:tmpl w:val="3B06E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6D44E3"/>
    <w:multiLevelType w:val="hybridMultilevel"/>
    <w:tmpl w:val="9B3E247C"/>
    <w:lvl w:ilvl="0" w:tplc="7312F2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8041136">
    <w:abstractNumId w:val="3"/>
  </w:num>
  <w:num w:numId="2" w16cid:durableId="1270772270">
    <w:abstractNumId w:val="0"/>
  </w:num>
  <w:num w:numId="3" w16cid:durableId="1027828946">
    <w:abstractNumId w:val="4"/>
  </w:num>
  <w:num w:numId="4" w16cid:durableId="126240470">
    <w:abstractNumId w:val="5"/>
  </w:num>
  <w:num w:numId="5" w16cid:durableId="1908372665">
    <w:abstractNumId w:val="1"/>
  </w:num>
  <w:num w:numId="6" w16cid:durableId="62123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A"/>
    <w:rsid w:val="00005C35"/>
    <w:rsid w:val="000265C1"/>
    <w:rsid w:val="00034058"/>
    <w:rsid w:val="0004008D"/>
    <w:rsid w:val="0005781F"/>
    <w:rsid w:val="00071123"/>
    <w:rsid w:val="000759AD"/>
    <w:rsid w:val="000B3BE5"/>
    <w:rsid w:val="000D24A1"/>
    <w:rsid w:val="000D4CF2"/>
    <w:rsid w:val="000E71E4"/>
    <w:rsid w:val="00130C54"/>
    <w:rsid w:val="001351FA"/>
    <w:rsid w:val="00137FA4"/>
    <w:rsid w:val="00142E3F"/>
    <w:rsid w:val="00143067"/>
    <w:rsid w:val="0018071C"/>
    <w:rsid w:val="001A4BE4"/>
    <w:rsid w:val="001B5C34"/>
    <w:rsid w:val="001D5FDD"/>
    <w:rsid w:val="001F09CF"/>
    <w:rsid w:val="00202558"/>
    <w:rsid w:val="0021322E"/>
    <w:rsid w:val="00222D9D"/>
    <w:rsid w:val="002849FC"/>
    <w:rsid w:val="00284A27"/>
    <w:rsid w:val="002D60A4"/>
    <w:rsid w:val="00302616"/>
    <w:rsid w:val="0030620D"/>
    <w:rsid w:val="00334317"/>
    <w:rsid w:val="00336C4B"/>
    <w:rsid w:val="00360C8A"/>
    <w:rsid w:val="0036101D"/>
    <w:rsid w:val="00372CA8"/>
    <w:rsid w:val="003A57AC"/>
    <w:rsid w:val="003B2C3B"/>
    <w:rsid w:val="003E236F"/>
    <w:rsid w:val="003F7128"/>
    <w:rsid w:val="00411A94"/>
    <w:rsid w:val="00430F7D"/>
    <w:rsid w:val="00450758"/>
    <w:rsid w:val="00451BAB"/>
    <w:rsid w:val="00475434"/>
    <w:rsid w:val="00484891"/>
    <w:rsid w:val="00486BF8"/>
    <w:rsid w:val="00493DE3"/>
    <w:rsid w:val="004A291B"/>
    <w:rsid w:val="004C08B4"/>
    <w:rsid w:val="004D16D9"/>
    <w:rsid w:val="004E170C"/>
    <w:rsid w:val="004E21E4"/>
    <w:rsid w:val="004E35A4"/>
    <w:rsid w:val="00513167"/>
    <w:rsid w:val="00535C72"/>
    <w:rsid w:val="00547132"/>
    <w:rsid w:val="005616CA"/>
    <w:rsid w:val="0057178A"/>
    <w:rsid w:val="00575062"/>
    <w:rsid w:val="005979A7"/>
    <w:rsid w:val="005A66E2"/>
    <w:rsid w:val="005A7F73"/>
    <w:rsid w:val="005E4682"/>
    <w:rsid w:val="005F7359"/>
    <w:rsid w:val="0061089A"/>
    <w:rsid w:val="00650F52"/>
    <w:rsid w:val="00667A52"/>
    <w:rsid w:val="00677347"/>
    <w:rsid w:val="00681AD0"/>
    <w:rsid w:val="006A3FAC"/>
    <w:rsid w:val="006A5F0B"/>
    <w:rsid w:val="006B4C61"/>
    <w:rsid w:val="006B74C0"/>
    <w:rsid w:val="006E2AC4"/>
    <w:rsid w:val="006E61EB"/>
    <w:rsid w:val="00723D58"/>
    <w:rsid w:val="007240F0"/>
    <w:rsid w:val="007255F7"/>
    <w:rsid w:val="0074572D"/>
    <w:rsid w:val="00757124"/>
    <w:rsid w:val="00762281"/>
    <w:rsid w:val="007B15DF"/>
    <w:rsid w:val="007D4993"/>
    <w:rsid w:val="007E68D5"/>
    <w:rsid w:val="007F566B"/>
    <w:rsid w:val="008229EA"/>
    <w:rsid w:val="00822F2A"/>
    <w:rsid w:val="00851C62"/>
    <w:rsid w:val="0087208E"/>
    <w:rsid w:val="008944EE"/>
    <w:rsid w:val="008A2F91"/>
    <w:rsid w:val="008A4E91"/>
    <w:rsid w:val="008C2CC0"/>
    <w:rsid w:val="008F371C"/>
    <w:rsid w:val="00903D6C"/>
    <w:rsid w:val="00920317"/>
    <w:rsid w:val="00947094"/>
    <w:rsid w:val="00967F08"/>
    <w:rsid w:val="009927EC"/>
    <w:rsid w:val="009C0518"/>
    <w:rsid w:val="009D38B1"/>
    <w:rsid w:val="009F3E99"/>
    <w:rsid w:val="009F476D"/>
    <w:rsid w:val="009F60CB"/>
    <w:rsid w:val="00A03215"/>
    <w:rsid w:val="00A200F5"/>
    <w:rsid w:val="00A818F2"/>
    <w:rsid w:val="00A97706"/>
    <w:rsid w:val="00AA389B"/>
    <w:rsid w:val="00AC386A"/>
    <w:rsid w:val="00AF6239"/>
    <w:rsid w:val="00B04776"/>
    <w:rsid w:val="00B30AE4"/>
    <w:rsid w:val="00B41052"/>
    <w:rsid w:val="00B85799"/>
    <w:rsid w:val="00BA089A"/>
    <w:rsid w:val="00BC48B6"/>
    <w:rsid w:val="00BE1C29"/>
    <w:rsid w:val="00C013E6"/>
    <w:rsid w:val="00C16DB1"/>
    <w:rsid w:val="00C30573"/>
    <w:rsid w:val="00C373AA"/>
    <w:rsid w:val="00C460C1"/>
    <w:rsid w:val="00C53BDD"/>
    <w:rsid w:val="00CA7B43"/>
    <w:rsid w:val="00CB6FB3"/>
    <w:rsid w:val="00CD22D6"/>
    <w:rsid w:val="00CE6E05"/>
    <w:rsid w:val="00CE7B90"/>
    <w:rsid w:val="00D01269"/>
    <w:rsid w:val="00D01FCE"/>
    <w:rsid w:val="00D36CE8"/>
    <w:rsid w:val="00D47552"/>
    <w:rsid w:val="00D624F3"/>
    <w:rsid w:val="00D752B6"/>
    <w:rsid w:val="00D807F9"/>
    <w:rsid w:val="00D8779E"/>
    <w:rsid w:val="00D93B6E"/>
    <w:rsid w:val="00D97BD2"/>
    <w:rsid w:val="00DC1944"/>
    <w:rsid w:val="00E16D30"/>
    <w:rsid w:val="00E36E0E"/>
    <w:rsid w:val="00E4323E"/>
    <w:rsid w:val="00E67C0D"/>
    <w:rsid w:val="00E727AD"/>
    <w:rsid w:val="00EA7FC8"/>
    <w:rsid w:val="00EC7439"/>
    <w:rsid w:val="00ED275D"/>
    <w:rsid w:val="00ED3C17"/>
    <w:rsid w:val="00F04AE0"/>
    <w:rsid w:val="00F22777"/>
    <w:rsid w:val="00F40AB4"/>
    <w:rsid w:val="00F65909"/>
    <w:rsid w:val="00F6595E"/>
    <w:rsid w:val="00F72010"/>
    <w:rsid w:val="00F729A5"/>
    <w:rsid w:val="00F73234"/>
    <w:rsid w:val="00F840EB"/>
    <w:rsid w:val="00FD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D257"/>
  <w15:docId w15:val="{C8D140A7-D89A-40AC-8199-BC43FFF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7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30C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0C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0C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0C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0C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C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48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0620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620D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40F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40F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40F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0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269"/>
  </w:style>
  <w:style w:type="paragraph" w:styleId="Zpat">
    <w:name w:val="footer"/>
    <w:basedOn w:val="Normln"/>
    <w:link w:val="ZpatChar"/>
    <w:uiPriority w:val="99"/>
    <w:unhideWhenUsed/>
    <w:rsid w:val="00D01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269"/>
  </w:style>
  <w:style w:type="character" w:styleId="Nevyeenzmnka">
    <w:name w:val="Unresolved Mention"/>
    <w:basedOn w:val="Standardnpsmoodstavce"/>
    <w:uiPriority w:val="99"/>
    <w:semiHidden/>
    <w:unhideWhenUsed/>
    <w:rsid w:val="00C01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464EC-B17A-4F93-B182-93AECD67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963</Words>
  <Characters>5439</Characters>
  <Application>Microsoft Office Word</Application>
  <DocSecurity>0</DocSecurity>
  <Lines>80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Šnajder</dc:creator>
  <cp:lastModifiedBy>Ivana Lhotková</cp:lastModifiedBy>
  <cp:revision>4</cp:revision>
  <dcterms:created xsi:type="dcterms:W3CDTF">2024-01-03T08:11:00Z</dcterms:created>
  <dcterms:modified xsi:type="dcterms:W3CDTF">2024-01-03T08:26:00Z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575799957bf846ecd28abf2ef74e8eabac4adf8ba2bfe18fef6992352a8b807d</vt:lpwstr>
  </property>
</Properties>
</file>